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Ideology of Tawhid June 08, 2008 Maulana Wahiduddin Khan</w:t>
      </w:r>
    </w:p>
    <w:p>
      <w:r>
        <w:t>https://www.youtube.com/watch?v=fMy6xgYDkwY</w:t>
      </w:r>
    </w:p>
    <w:p>
      <w:r>
        <w:rPr>
          <w:b/>
        </w:rPr>
        <w:t xml:space="preserve">[00:14] </w:t>
      </w:r>
      <w:r>
        <w:t>bismillah rahman rahim, wa salla allahu ala nabiyil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 ahlul uqdata min lisani, yafqahu qawli.</w:t>
      </w:r>
    </w:p>
    <w:p>
      <w:pPr>
        <w:jc w:val="right"/>
      </w:pPr>
      <w:r>
        <w:t>واحل العقدۃ من لسانی، یفقہ قولی۔</w:t>
      </w:r>
    </w:p>
    <w:p>
      <w:r>
        <w:rPr>
          <w:b/>
        </w:rPr>
        <w:t xml:space="preserve">[00:37] </w:t>
      </w:r>
      <w:r>
        <w:t>yeh kalmat, yeh jo mein har bar parhta hoon, aap mein se kuch log shayad is ko sirf tabarruk ke ma'ni mein lete hon, to aisa nahi hai.</w:t>
      </w:r>
    </w:p>
    <w:p>
      <w:pPr>
        <w:jc w:val="right"/>
      </w:pPr>
      <w:r>
        <w:t>یہ کلمات، یہ جو میں ہر بار پڑھتا ہوں، آپ میں سے کچھ لوگ شاید اس کو صرف تبرک کے معنی میں لیتے ہوں، تو ایسا نہیں ہے۔</w:t>
      </w:r>
    </w:p>
    <w:p>
      <w:r>
        <w:rPr>
          <w:b/>
        </w:rPr>
        <w:t xml:space="preserve">[00:52] </w:t>
      </w:r>
      <w:r>
        <w:t>yeh dua hai. is ka matlab yeh hai ke: aye khuda, mera seena khol de,</w:t>
      </w:r>
    </w:p>
    <w:p>
      <w:pPr>
        <w:jc w:val="right"/>
      </w:pPr>
      <w:r>
        <w:t>یہ دعا ہے۔ اس کا مطلب یہ ہے کہ: اے خدا، میرا سینہ کھول دے،</w:t>
      </w:r>
    </w:p>
    <w:p>
      <w:r>
        <w:rPr>
          <w:b/>
        </w:rPr>
        <w:t xml:space="preserve">[01:05] </w:t>
      </w:r>
      <w:r>
        <w:t>aur mere liye mere muamle ko aasan kar de, aur mere dil aur zaban ke grreh khol de, taake mein woh baat kar sakoon jo logon ke liye understandable ho.</w:t>
      </w:r>
    </w:p>
    <w:p>
      <w:pPr>
        <w:jc w:val="right"/>
      </w:pPr>
      <w:r>
        <w:t>اور میرے لیے میرے معاملے کو آسان کر دے، اور میرے دل اور زبان کے گرہ کھول دے، تاکہ میں وہ بات کر سکوں جو لوگوں کے لیے انڈرسٹینڈ ایبل ہو۔</w:t>
      </w:r>
    </w:p>
    <w:p>
      <w:r>
        <w:rPr>
          <w:b/>
        </w:rPr>
        <w:t xml:space="preserve">[01:27] </w:t>
      </w:r>
      <w:r>
        <w:t>to yeh sirf tabarruk ke kalmat nahi hain, yeh dua hai. dua ka matlab kya hota hai? khuda ke sath communion, khuda se rabt.</w:t>
      </w:r>
    </w:p>
    <w:p>
      <w:pPr>
        <w:jc w:val="right"/>
      </w:pPr>
      <w:r>
        <w:t>تو یہ صرف تبرک کے کلمات نہیں ہیں، یہ دعا ہے۔ دعا کا مطلب کیا ہوتا ہے؟ خدا کے ساتھ کمیونین، خدا سے ربط۔</w:t>
      </w:r>
    </w:p>
    <w:p>
      <w:r>
        <w:rPr>
          <w:b/>
        </w:rPr>
        <w:t xml:space="preserve">[01:46] </w:t>
      </w:r>
      <w:r>
        <w:t>to khuda jo hai woh all powerful hai, insaan all powerless hai.</w:t>
      </w:r>
    </w:p>
    <w:p>
      <w:pPr>
        <w:jc w:val="right"/>
      </w:pPr>
      <w:r>
        <w:t>تو خدا جو ہے وہ آل پاور فل ہے، انسان آل پاور لیس ہے۔</w:t>
      </w:r>
    </w:p>
    <w:p>
      <w:r>
        <w:rPr>
          <w:b/>
        </w:rPr>
        <w:t xml:space="preserve">[01:54] </w:t>
      </w:r>
      <w:r>
        <w:t>to sirf bolne ki baat nahi hai, har baat mein hum khuda ki help se hi aage barhte hain, khuda ke support se.</w:t>
      </w:r>
    </w:p>
    <w:p>
      <w:pPr>
        <w:jc w:val="right"/>
      </w:pPr>
      <w:r>
        <w:t>تو صرف بولنے کی بات نہیں ہے، ہر بات میں ہم خدا کی ہیلپ سے ہی آگے بڑھتے ہیں، خدا کے سپورٹ سے۔</w:t>
      </w:r>
    </w:p>
    <w:p>
      <w:r>
        <w:rPr>
          <w:b/>
        </w:rPr>
        <w:t xml:space="preserve">[02:05] </w:t>
      </w:r>
      <w:r>
        <w:t>chahe chalna ho, dekhna ho, khana peena ho, kuch bhi ho, kuch bhi ho, kuch bhi ho. hamare paas jo hai woh sirf will power hai, lekin is ke bahir jo kuch hai woh sab Khuda ke ikhtiyar mein hai.</w:t>
      </w:r>
    </w:p>
    <w:p>
      <w:pPr>
        <w:jc w:val="right"/>
      </w:pPr>
      <w:r>
        <w:t>چاہے چلنا ہو، دیکھنا ہو، کھانا پینا ہو، کچھ بھی ہو، کچھ بھی ہو، کچھ بھی ہو۔ ہمارے پاس جو ہے وہ صرف ول پاور ہے، لیکن اس کے باہر جو کچھ ہے وہ سب خدا کے اختیار میں ہے۔</w:t>
      </w:r>
    </w:p>
    <w:p>
      <w:r>
        <w:rPr>
          <w:b/>
        </w:rPr>
        <w:t xml:space="preserve">[02:26] </w:t>
      </w:r>
      <w:r>
        <w:t>to Khuda agar, Khuda ki support agar hamein na mile to hum kuch bhi nahi kar sakte. aur is ke liye Khuda rozana aise namune dikhata rehta hai jo logon ke liye eye opener hon.</w:t>
      </w:r>
    </w:p>
    <w:p>
      <w:pPr>
        <w:jc w:val="right"/>
      </w:pPr>
      <w:r>
        <w:t>تو خدا اگر، خدا کی سپورٹ اگر ہمیں نہ ملے تو ہم کچھ بھی نہیں کر سکتے۔ اور اس کے لیے خدا روزانہ ایسے نمونے دکھاتا رہتا ہے جو لوگوں کے لیے آئی اوپنر ہوں۔</w:t>
      </w:r>
    </w:p>
    <w:p>
      <w:r>
        <w:rPr>
          <w:b/>
        </w:rPr>
        <w:t xml:space="preserve">[02:45] </w:t>
      </w:r>
      <w:r>
        <w:t>jaise abhi kal parson mein ek minister sahab, jo apne zamane mein bohat top ke minister hua karte the, bohat hi sher jaise aadmi the, woh is waqt to hospital mein hain,</w:t>
      </w:r>
    </w:p>
    <w:p>
      <w:pPr>
        <w:jc w:val="right"/>
      </w:pPr>
      <w:r>
        <w:t>جیسے ابھی کل پرسوں میں ایک منسٹر صاحب، جو اپنے زمانے میں بہت ٹاپ کے منسٹر ہوا کرتے تھے، بہت ہی شیر جیسے آدمی تھے، وہ اس وقت تو ہاسپٹل میں ہیں،</w:t>
      </w:r>
    </w:p>
    <w:p>
      <w:r>
        <w:rPr>
          <w:b/>
        </w:rPr>
        <w:t xml:space="preserve">[03:02] </w:t>
      </w:r>
      <w:r>
        <w:t>kidney kharab hai, health problem hai. to yeh Khuda batata hai ke jab tum healthy hote ho tab bhi tumhara aise hi mamla hota hai.</w:t>
      </w:r>
    </w:p>
    <w:p>
      <w:pPr>
        <w:jc w:val="right"/>
      </w:pPr>
      <w:r>
        <w:t>کڈنی خراب ہے، ہیلتھ پرابلم ہے۔ تو یہ خدا بتاتا ہے کہ جب تم ہیلدی ہوتے ہو تب بھی تمہارا ایسے ہی معاملہ ہوتا ہے۔</w:t>
      </w:r>
    </w:p>
    <w:p>
      <w:r>
        <w:rPr>
          <w:b/>
        </w:rPr>
        <w:t xml:space="preserve">[03:15] </w:t>
      </w:r>
      <w:r>
        <w:t>jab tum healthy hote ho tab bhi tum itna hi helpless hote ho jitna ke us waqt apne aap ko feel karte ho.</w:t>
      </w:r>
    </w:p>
    <w:p>
      <w:pPr>
        <w:jc w:val="right"/>
      </w:pPr>
      <w:r>
        <w:t>جب تم ہیلدی ہوتے ہو تب بھی تم اتنا ہی ہیلپ لیس ہوتے ہو جتنا کہ اس وقت اپنے آپ کو فیل کرتے ہو۔</w:t>
      </w:r>
    </w:p>
    <w:p>
      <w:r>
        <w:rPr>
          <w:b/>
        </w:rPr>
        <w:t xml:space="preserve">[03:27] </w:t>
      </w:r>
      <w:r>
        <w:t>yeh sab se bari baat hai jis ko insan bhoola hua hai.</w:t>
      </w:r>
    </w:p>
    <w:p>
      <w:pPr>
        <w:jc w:val="right"/>
      </w:pPr>
      <w:r>
        <w:t>یہ سب سے بڑی بات ہے جس کو انسان بھولا ہوا ہے۔</w:t>
      </w:r>
    </w:p>
    <w:p>
      <w:r>
        <w:rPr>
          <w:b/>
        </w:rPr>
        <w:t xml:space="preserve">[03:33] </w:t>
      </w:r>
      <w:r>
        <w:t>to isi ka ek item mujhe aaj mila paper mein, aaj yani aath June ke paper mein.</w:t>
      </w:r>
    </w:p>
    <w:p>
      <w:pPr>
        <w:jc w:val="right"/>
      </w:pPr>
      <w:r>
        <w:t>تو اسی کا ایک آئٹم مجھے آج ملا پیپر میں، آج یعنی آٹھ جون کے پیپر میں۔</w:t>
      </w:r>
    </w:p>
    <w:p>
      <w:r>
        <w:rPr>
          <w:b/>
        </w:rPr>
        <w:t xml:space="preserve">[03:42] </w:t>
      </w:r>
      <w:r>
        <w:t>ek sahab jo film industry mein well known hain, to aaj un ka ek interview aaya hai.</w:t>
      </w:r>
    </w:p>
    <w:p>
      <w:pPr>
        <w:jc w:val="right"/>
      </w:pPr>
      <w:r>
        <w:t>ایک صاحب جو فلم انڈسٹری میں ویل نون ہیں، تو آج ان کا ایک انٹرویو آیا ہے۔</w:t>
      </w:r>
    </w:p>
    <w:p>
      <w:r>
        <w:rPr>
          <w:b/>
        </w:rPr>
        <w:t xml:space="preserve">[03:53] </w:t>
      </w:r>
      <w:r>
        <w:t>to yani aath June ke paper mein. to woh kehte hain ke: "I don't believe in God.</w:t>
      </w:r>
    </w:p>
    <w:p>
      <w:pPr>
        <w:jc w:val="right"/>
      </w:pPr>
      <w:r>
        <w:t>تو یعنی آٹھ جون کے پیپر میں۔ تو وہ کہتے ہیں کہ: "I don't believe in God.</w:t>
      </w:r>
    </w:p>
    <w:p>
      <w:r>
        <w:rPr>
          <w:b/>
        </w:rPr>
        <w:t xml:space="preserve">[04:03] </w:t>
      </w:r>
      <w:r>
        <w:t>I don't like all those rituals. I don't like to visit mandir aur masjid waghera." aur mujhe to apne hard work par bharosa hai.</w:t>
      </w:r>
    </w:p>
    <w:p>
      <w:pPr>
        <w:jc w:val="right"/>
      </w:pPr>
      <w:r>
        <w:t>I don't like all those rituals. I don't like to visit مندر اور مسجد وغیرہ۔" اور مجھے تو اپنے ہارڈ ورک پر بھروسہ ہے۔</w:t>
      </w:r>
    </w:p>
    <w:p>
      <w:r>
        <w:rPr>
          <w:b/>
        </w:rPr>
        <w:t xml:space="preserve">[04:19] </w:t>
      </w:r>
      <w:r>
        <w:t>dekhein yeh baat hai sirf youth age ki. maine zindagi ke bohat tajrube kiye hain.</w:t>
      </w:r>
    </w:p>
    <w:p>
      <w:pPr>
        <w:jc w:val="right"/>
      </w:pPr>
      <w:r>
        <w:t>دیکھیں یہ بات ہے صرف یوتھ ایج کی۔ میں نے زندگی کے بہت تجربے کئے ہیں۔</w:t>
      </w:r>
    </w:p>
    <w:p>
      <w:r>
        <w:rPr>
          <w:b/>
        </w:rPr>
        <w:t xml:space="preserve">[04:28] </w:t>
      </w:r>
      <w:r>
        <w:t>main boorha ho chuka hoon to bohat zyada experience maine kiya hai.</w:t>
      </w:r>
    </w:p>
    <w:p>
      <w:pPr>
        <w:jc w:val="right"/>
      </w:pPr>
      <w:r>
        <w:t>میں بوڑھا ہو چکا ہوں تو بہت زیادہ ایکسپیرئینس میں نے کیا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